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8"/>
      </w:tblGrid>
      <w:tr w:rsidR="006B431D" w:rsidRPr="00D229B8" w:rsidTr="00A76551">
        <w:tc>
          <w:tcPr>
            <w:tcW w:w="9288" w:type="dxa"/>
          </w:tcPr>
          <w:p w:rsidR="006B431D" w:rsidRPr="00D229B8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b/>
              </w:rPr>
              <w:t xml:space="preserve">EKM Gauss D=20 </w:t>
            </w:r>
            <w:r>
              <w:rPr>
                <w:b/>
              </w:rPr>
              <w:sym w:font="Symbol" w:char="F06C"/>
            </w:r>
            <w:r>
              <w:rPr>
                <w:b/>
              </w:rPr>
              <w:t xml:space="preserve">=0.3 </w:t>
            </w:r>
            <w:r>
              <w:t xml:space="preserve">- Gauss SVM (C=10, </w:t>
            </w:r>
            <w:r>
              <w:sym w:font="Symbol" w:char="F073"/>
            </w:r>
            <w:r>
              <w:rPr>
                <w:vertAlign w:val="superscript"/>
              </w:rPr>
              <w:t>2</w:t>
            </w:r>
            <w:r>
              <w:t>=1) accuracy 93.57% (</w:t>
            </w:r>
            <w:r w:rsidRPr="00AA6601">
              <w:rPr>
                <w:b/>
              </w:rPr>
              <w:t>20 genes</w:t>
            </w:r>
            <w:r>
              <w:t>)</w:t>
            </w:r>
          </w:p>
        </w:tc>
      </w:tr>
      <w:tr w:rsidR="006B431D" w:rsidRPr="0060728A" w:rsidTr="00A76551">
        <w:tc>
          <w:tcPr>
            <w:tcW w:w="9288" w:type="dxa"/>
          </w:tcPr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878: ACCNUM=M87789;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gene 1  IG GAMMA-1 CHAIN C REGION (HUMAN);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hr-HR" w:eastAsia="hr-HR"/>
              </w:rPr>
            </w:pPr>
            <w:r w:rsidRPr="006926F9">
              <w:rPr>
                <w:b/>
              </w:rPr>
              <w:t>306</w:t>
            </w:r>
            <w:r w:rsidRPr="006926F9">
              <w:t xml:space="preserve">: ACCNUM=J00231;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gene 1 Human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Ig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gamma3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heavy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chain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disease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OMM protein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mRNA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;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hr-HR" w:eastAsia="hr-HR"/>
              </w:rPr>
            </w:pPr>
            <w:r w:rsidRPr="006926F9">
              <w:t xml:space="preserve"> 2: ACCNUM=R39465;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3' UTR  2a  23933   EUKARYOTIC INITIATION FACTOR 4A (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Oryctolagus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cuniculus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);</w:t>
            </w:r>
          </w:p>
          <w:p w:rsidR="006B431D" w:rsidRPr="006926F9" w:rsidRDefault="006B431D" w:rsidP="00A76551">
            <w:pPr>
              <w:spacing w:after="0" w:line="240" w:lineRule="auto"/>
            </w:pPr>
            <w:r w:rsidRPr="006926F9">
              <w:t xml:space="preserve"> 3: ACCNUM=????;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11: ACCNUM=T72863; </w:t>
            </w:r>
            <w:r>
              <w:rPr>
                <w:rFonts w:ascii="Arial" w:hAnsi="Arial" w:cs="Arial"/>
                <w:sz w:val="20"/>
                <w:szCs w:val="20"/>
                <w:lang w:val="hr-HR" w:eastAsia="hr-HR"/>
              </w:rPr>
              <w:t>3' UTR  1  84277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 FERRITIN LIGHT CHAIN (HUMAN);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10: ACCNUM=T55131; </w:t>
            </w:r>
            <w:r>
              <w:rPr>
                <w:rFonts w:ascii="Times New Roman" w:hAnsi="Times New Roman"/>
                <w:sz w:val="20"/>
                <w:szCs w:val="20"/>
                <w:lang w:val="hr-HR" w:eastAsia="hr-HR"/>
              </w:rPr>
              <w:t>3' UTR  1  73931</w:t>
            </w:r>
            <w:r w:rsidRPr="006926F9">
              <w:rPr>
                <w:rFonts w:ascii="Times New Roman" w:hAnsi="Times New Roman"/>
                <w:sz w:val="20"/>
                <w:szCs w:val="20"/>
                <w:lang w:val="hr-HR" w:eastAsia="hr-HR"/>
              </w:rPr>
              <w:t xml:space="preserve">  "GLYCERALDEHYDE 3-PHOSPHATE DEHYDROGENASE, LIVER (HUMAN)</w:t>
            </w:r>
          </w:p>
          <w:p w:rsidR="006B431D" w:rsidRPr="006926F9" w:rsidRDefault="006B431D" w:rsidP="00A765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hr-HR" w:eastAsia="hr-HR"/>
              </w:rPr>
            </w:pPr>
            <w:r w:rsidRPr="006926F9">
              <w:t xml:space="preserve"> </w:t>
            </w:r>
            <w:r w:rsidRPr="00BA4A2A">
              <w:t>6:</w:t>
            </w:r>
            <w:r w:rsidRPr="006926F9">
              <w:t xml:space="preserve"> ACCNUM= R02593;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3' UTR  2a  124094  60S ACIDIC RIBOSOMAL PROTEIN P1 (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Polyorchis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penicillatus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) 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24: ACCNUM= T59954; </w:t>
            </w:r>
            <w:r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3' UTR  1  79441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THYMOSIN BETA-4 (HUMAN)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hr-HR" w:eastAsia="hr-HR"/>
              </w:rPr>
            </w:pPr>
            <w:r w:rsidRPr="006926F9">
              <w:t xml:space="preserve">5: ACCNUM= U14973; </w:t>
            </w:r>
            <w:r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gene  1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"Human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ribosomal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protein S29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mRNA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,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complete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cds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. </w:t>
            </w:r>
            <w:r w:rsidRPr="006926F9">
              <w:rPr>
                <w:rFonts w:ascii="Arial" w:hAnsi="Arial" w:cs="Arial"/>
              </w:rPr>
              <w:t xml:space="preserve">  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15: ACCNUM= U14971; </w:t>
            </w:r>
            <w:r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gene  1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"Human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ribosomal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protein S9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mRNA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,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complete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cds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.   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hr-HR" w:eastAsia="hr-HR"/>
              </w:rPr>
            </w:pPr>
            <w:r w:rsidRPr="006926F9">
              <w:t xml:space="preserve">26: ACCNUM= T95018;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3' UTR  2a  120032  40S RIBOSOMAL PROTEIN S18 (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Homo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sapiens)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 8: ACCNUM= H80240;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3' UTR  2a  240814  INTER-ALPHA-TRYPSIN INHIBITOR COMPLEX COMPONENT II PRECURSOR (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Homo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sapiens)</w:t>
            </w:r>
            <w:r w:rsidRPr="006926F9">
              <w:rPr>
                <w:rFonts w:ascii="Courier New" w:hAnsi="Courier New" w:cs="Courier New"/>
                <w:color w:val="B20000"/>
                <w:sz w:val="20"/>
                <w:szCs w:val="20"/>
                <w:lang w:val="hr-HR" w:eastAsia="hr-HR"/>
              </w:rPr>
              <w:t xml:space="preserve">    </w:t>
            </w:r>
          </w:p>
          <w:p w:rsidR="006B431D" w:rsidRPr="0060728A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>17: ACCNUM</w:t>
            </w:r>
            <w:r w:rsidRPr="00CF75B6">
              <w:t>=</w:t>
            </w:r>
            <w:r>
              <w:t xml:space="preserve"> L28809; </w:t>
            </w:r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>gene 1  "</w:t>
            </w:r>
            <w:proofErr w:type="spellStart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>Homo</w:t>
            </w:r>
            <w:proofErr w:type="spellEnd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sapiens </w:t>
            </w:r>
            <w:proofErr w:type="spellStart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>dbpB</w:t>
            </w:r>
            <w:proofErr w:type="spellEnd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-like protein </w:t>
            </w:r>
            <w:proofErr w:type="spellStart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>mRNA</w:t>
            </w:r>
            <w:proofErr w:type="spellEnd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, </w:t>
            </w:r>
            <w:proofErr w:type="spellStart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>complete</w:t>
            </w:r>
            <w:proofErr w:type="spellEnd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>cds</w:t>
            </w:r>
            <w:proofErr w:type="spellEnd"/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.   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22: ACCNUM= J02763;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gene  1  "Human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calcyclin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gene,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complete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cds</w:t>
            </w:r>
            <w:proofErr w:type="spellEnd"/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33: ACCNUM=T51574; </w:t>
            </w:r>
            <w:r>
              <w:rPr>
                <w:rFonts w:ascii="Arial" w:hAnsi="Arial" w:cs="Arial"/>
                <w:sz w:val="20"/>
                <w:szCs w:val="20"/>
                <w:lang w:val="hr-HR" w:eastAsia="hr-HR"/>
              </w:rPr>
              <w:t>3' UTR  1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72258   40S RIBOSOMAL PROTEIN S24 (HUMAN)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hr-HR" w:eastAsia="hr-HR"/>
              </w:rPr>
            </w:pPr>
            <w:r w:rsidRPr="006926F9">
              <w:t xml:space="preserve">119: ACCNUM=T72175; </w:t>
            </w:r>
            <w:r>
              <w:rPr>
                <w:rFonts w:ascii="Arial" w:hAnsi="Arial" w:cs="Arial"/>
                <w:sz w:val="20"/>
                <w:szCs w:val="20"/>
                <w:lang w:val="hr-HR" w:eastAsia="hr-HR"/>
              </w:rPr>
              <w:t>3' UTR  1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85528   IG KAPPA CHAIN PRECURSOR V-III REGION (HUMAN)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47: ACCNUM=T58861;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3' UTR </w:t>
            </w:r>
            <w:r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2a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77563   60S RIBOSOMAL PROTEIN L30E (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Kluyveromyces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lactis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)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BA4A2A">
              <w:t>31:</w:t>
            </w:r>
            <w:r w:rsidRPr="006926F9">
              <w:t xml:space="preserve"> ACCNUM=T61609; </w:t>
            </w:r>
            <w:r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3' UTR  1 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78081   LAMININ RECEPTOR (HUMAN);</w:t>
            </w:r>
          </w:p>
          <w:p w:rsidR="006B431D" w:rsidRPr="006926F9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 xml:space="preserve">13: ACCNUM=X63432; </w:t>
            </w:r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gene 1 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H.sapiens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ACTB 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mRNA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for mutant beta-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actin</w:t>
            </w:r>
            <w:proofErr w:type="spellEnd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 (beta'-</w:t>
            </w:r>
            <w:proofErr w:type="spellStart"/>
            <w:r w:rsidRPr="006926F9">
              <w:rPr>
                <w:rFonts w:ascii="Arial" w:hAnsi="Arial" w:cs="Arial"/>
                <w:sz w:val="20"/>
                <w:szCs w:val="20"/>
                <w:lang w:val="hr-HR" w:eastAsia="hr-HR"/>
              </w:rPr>
              <w:t>actin</w:t>
            </w:r>
            <w:proofErr w:type="spellEnd"/>
          </w:p>
          <w:p w:rsidR="006B431D" w:rsidRPr="0060728A" w:rsidRDefault="006B431D" w:rsidP="00A765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  <w:lang w:val="hr-HR" w:eastAsia="hr-HR"/>
              </w:rPr>
            </w:pPr>
            <w:r w:rsidRPr="006926F9">
              <w:t>44: ACCNUM</w:t>
            </w:r>
            <w:r w:rsidRPr="00CF75B6">
              <w:t>=</w:t>
            </w:r>
            <w:r>
              <w:t xml:space="preserve">T88723; </w:t>
            </w:r>
            <w:r>
              <w:rPr>
                <w:rFonts w:ascii="Arial" w:hAnsi="Arial" w:cs="Arial"/>
                <w:sz w:val="20"/>
                <w:szCs w:val="20"/>
                <w:lang w:val="hr-HR" w:eastAsia="hr-HR"/>
              </w:rPr>
              <w:t xml:space="preserve">3' UTR  1  </w:t>
            </w:r>
            <w:r w:rsidRPr="0060728A">
              <w:rPr>
                <w:rFonts w:ascii="Arial" w:hAnsi="Arial" w:cs="Arial"/>
                <w:sz w:val="20"/>
                <w:szCs w:val="20"/>
                <w:lang w:val="hr-HR" w:eastAsia="hr-HR"/>
              </w:rPr>
              <w:t>109876  UBIQUITIN (HUMAN)</w:t>
            </w:r>
            <w:r w:rsidRPr="0060728A">
              <w:rPr>
                <w:rFonts w:ascii="Arial" w:hAnsi="Arial" w:cs="Arial"/>
              </w:rPr>
              <w:t xml:space="preserve">   </w:t>
            </w:r>
          </w:p>
        </w:tc>
      </w:tr>
    </w:tbl>
    <w:p w:rsidR="002C60C2" w:rsidRDefault="002C60C2"/>
    <w:sectPr w:rsidR="002C60C2" w:rsidSect="002C6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6B431D"/>
    <w:rsid w:val="00003683"/>
    <w:rsid w:val="00005992"/>
    <w:rsid w:val="00013CE3"/>
    <w:rsid w:val="00014F90"/>
    <w:rsid w:val="0001625C"/>
    <w:rsid w:val="00022D72"/>
    <w:rsid w:val="00024C98"/>
    <w:rsid w:val="00025C29"/>
    <w:rsid w:val="00034BE6"/>
    <w:rsid w:val="000354D9"/>
    <w:rsid w:val="000378E4"/>
    <w:rsid w:val="00041310"/>
    <w:rsid w:val="0004278F"/>
    <w:rsid w:val="00043479"/>
    <w:rsid w:val="00050E83"/>
    <w:rsid w:val="000544AF"/>
    <w:rsid w:val="000546E0"/>
    <w:rsid w:val="0005676D"/>
    <w:rsid w:val="00063468"/>
    <w:rsid w:val="000671C0"/>
    <w:rsid w:val="000766AA"/>
    <w:rsid w:val="000768EC"/>
    <w:rsid w:val="0009440D"/>
    <w:rsid w:val="000A0556"/>
    <w:rsid w:val="000A29F6"/>
    <w:rsid w:val="000A3733"/>
    <w:rsid w:val="000C0874"/>
    <w:rsid w:val="000C1A34"/>
    <w:rsid w:val="000C2747"/>
    <w:rsid w:val="000D0DEB"/>
    <w:rsid w:val="000D77EF"/>
    <w:rsid w:val="000E013E"/>
    <w:rsid w:val="000E4F59"/>
    <w:rsid w:val="000F40E0"/>
    <w:rsid w:val="001030EA"/>
    <w:rsid w:val="00113AE9"/>
    <w:rsid w:val="00116CE9"/>
    <w:rsid w:val="001214AD"/>
    <w:rsid w:val="001220C4"/>
    <w:rsid w:val="00122419"/>
    <w:rsid w:val="00122E13"/>
    <w:rsid w:val="0012521B"/>
    <w:rsid w:val="001261EE"/>
    <w:rsid w:val="001268B7"/>
    <w:rsid w:val="00132C86"/>
    <w:rsid w:val="00133E69"/>
    <w:rsid w:val="00136599"/>
    <w:rsid w:val="001506BE"/>
    <w:rsid w:val="001547A5"/>
    <w:rsid w:val="00164A6F"/>
    <w:rsid w:val="0018015B"/>
    <w:rsid w:val="00182C96"/>
    <w:rsid w:val="0018351B"/>
    <w:rsid w:val="001841A8"/>
    <w:rsid w:val="00184A85"/>
    <w:rsid w:val="0018728F"/>
    <w:rsid w:val="00191AFF"/>
    <w:rsid w:val="0019205A"/>
    <w:rsid w:val="001A140E"/>
    <w:rsid w:val="001B2B81"/>
    <w:rsid w:val="001D1F97"/>
    <w:rsid w:val="001D7E28"/>
    <w:rsid w:val="002001AA"/>
    <w:rsid w:val="00202AAA"/>
    <w:rsid w:val="002057FA"/>
    <w:rsid w:val="00215686"/>
    <w:rsid w:val="00226CB7"/>
    <w:rsid w:val="00235775"/>
    <w:rsid w:val="0023773D"/>
    <w:rsid w:val="00241054"/>
    <w:rsid w:val="00250CB4"/>
    <w:rsid w:val="002573B3"/>
    <w:rsid w:val="00260A14"/>
    <w:rsid w:val="00262851"/>
    <w:rsid w:val="00264669"/>
    <w:rsid w:val="00273188"/>
    <w:rsid w:val="00275ADB"/>
    <w:rsid w:val="00280E30"/>
    <w:rsid w:val="00282089"/>
    <w:rsid w:val="00284BF2"/>
    <w:rsid w:val="002A5EED"/>
    <w:rsid w:val="002B0C4C"/>
    <w:rsid w:val="002B1E9E"/>
    <w:rsid w:val="002C60C2"/>
    <w:rsid w:val="002D4C6F"/>
    <w:rsid w:val="002D4FF0"/>
    <w:rsid w:val="002D60A9"/>
    <w:rsid w:val="002E003C"/>
    <w:rsid w:val="002E285E"/>
    <w:rsid w:val="002E5131"/>
    <w:rsid w:val="002E63C5"/>
    <w:rsid w:val="002E6AE7"/>
    <w:rsid w:val="002F042D"/>
    <w:rsid w:val="002F6123"/>
    <w:rsid w:val="002F6AB6"/>
    <w:rsid w:val="00305DE9"/>
    <w:rsid w:val="003178B4"/>
    <w:rsid w:val="00320D6E"/>
    <w:rsid w:val="00326CE5"/>
    <w:rsid w:val="00333C7B"/>
    <w:rsid w:val="00335A2B"/>
    <w:rsid w:val="00336C35"/>
    <w:rsid w:val="00351DD5"/>
    <w:rsid w:val="00361BBE"/>
    <w:rsid w:val="00366E54"/>
    <w:rsid w:val="00371746"/>
    <w:rsid w:val="00372610"/>
    <w:rsid w:val="00381147"/>
    <w:rsid w:val="0038558A"/>
    <w:rsid w:val="00386598"/>
    <w:rsid w:val="003909D3"/>
    <w:rsid w:val="00390B53"/>
    <w:rsid w:val="00391405"/>
    <w:rsid w:val="0039394F"/>
    <w:rsid w:val="003A2824"/>
    <w:rsid w:val="003A4457"/>
    <w:rsid w:val="003B070B"/>
    <w:rsid w:val="003B0DB1"/>
    <w:rsid w:val="003B2237"/>
    <w:rsid w:val="003B252A"/>
    <w:rsid w:val="003B4463"/>
    <w:rsid w:val="003C2A5E"/>
    <w:rsid w:val="003C2E08"/>
    <w:rsid w:val="003D0460"/>
    <w:rsid w:val="003D3473"/>
    <w:rsid w:val="003E1A6C"/>
    <w:rsid w:val="003E2C16"/>
    <w:rsid w:val="003F1801"/>
    <w:rsid w:val="003F2FEA"/>
    <w:rsid w:val="003F32F6"/>
    <w:rsid w:val="003F3E3C"/>
    <w:rsid w:val="00401399"/>
    <w:rsid w:val="00401B78"/>
    <w:rsid w:val="0040353D"/>
    <w:rsid w:val="004128C6"/>
    <w:rsid w:val="00412FAF"/>
    <w:rsid w:val="00413A2B"/>
    <w:rsid w:val="0041428C"/>
    <w:rsid w:val="004301F3"/>
    <w:rsid w:val="0043368A"/>
    <w:rsid w:val="00434ADF"/>
    <w:rsid w:val="00443705"/>
    <w:rsid w:val="00443923"/>
    <w:rsid w:val="0045044F"/>
    <w:rsid w:val="00452859"/>
    <w:rsid w:val="00452F2C"/>
    <w:rsid w:val="00453C5F"/>
    <w:rsid w:val="004555FE"/>
    <w:rsid w:val="0045689D"/>
    <w:rsid w:val="00460FA8"/>
    <w:rsid w:val="00461A8D"/>
    <w:rsid w:val="00461C2A"/>
    <w:rsid w:val="004757B2"/>
    <w:rsid w:val="00476A36"/>
    <w:rsid w:val="00480E32"/>
    <w:rsid w:val="00483BC0"/>
    <w:rsid w:val="00487BA2"/>
    <w:rsid w:val="004908E8"/>
    <w:rsid w:val="004918F9"/>
    <w:rsid w:val="00496508"/>
    <w:rsid w:val="004A13AC"/>
    <w:rsid w:val="004A2CEA"/>
    <w:rsid w:val="004A4B73"/>
    <w:rsid w:val="004A5A6C"/>
    <w:rsid w:val="004A7B92"/>
    <w:rsid w:val="004B74FA"/>
    <w:rsid w:val="004C20F2"/>
    <w:rsid w:val="004D5AB0"/>
    <w:rsid w:val="004D61F2"/>
    <w:rsid w:val="004E178C"/>
    <w:rsid w:val="004E3FF6"/>
    <w:rsid w:val="004E61AB"/>
    <w:rsid w:val="004E6F7F"/>
    <w:rsid w:val="004F0C39"/>
    <w:rsid w:val="00500704"/>
    <w:rsid w:val="005204D7"/>
    <w:rsid w:val="00520D52"/>
    <w:rsid w:val="005237BA"/>
    <w:rsid w:val="00536159"/>
    <w:rsid w:val="005429D1"/>
    <w:rsid w:val="00542EA0"/>
    <w:rsid w:val="005439EB"/>
    <w:rsid w:val="00543A6D"/>
    <w:rsid w:val="0054407B"/>
    <w:rsid w:val="00544ECB"/>
    <w:rsid w:val="005509F3"/>
    <w:rsid w:val="00552A01"/>
    <w:rsid w:val="00555E24"/>
    <w:rsid w:val="005568C2"/>
    <w:rsid w:val="00567B8D"/>
    <w:rsid w:val="00574DBA"/>
    <w:rsid w:val="0057690F"/>
    <w:rsid w:val="00580979"/>
    <w:rsid w:val="00587481"/>
    <w:rsid w:val="00587F2C"/>
    <w:rsid w:val="0059183B"/>
    <w:rsid w:val="0059255E"/>
    <w:rsid w:val="00597691"/>
    <w:rsid w:val="00597D00"/>
    <w:rsid w:val="005A118E"/>
    <w:rsid w:val="005A2A69"/>
    <w:rsid w:val="005A554A"/>
    <w:rsid w:val="005A5EA8"/>
    <w:rsid w:val="005A6D0B"/>
    <w:rsid w:val="005B0B03"/>
    <w:rsid w:val="005B0D6A"/>
    <w:rsid w:val="005B3DC6"/>
    <w:rsid w:val="005B5204"/>
    <w:rsid w:val="005C13B3"/>
    <w:rsid w:val="005C2068"/>
    <w:rsid w:val="005C7801"/>
    <w:rsid w:val="005C7DAC"/>
    <w:rsid w:val="005D5917"/>
    <w:rsid w:val="005D6DC7"/>
    <w:rsid w:val="005D711B"/>
    <w:rsid w:val="005E5082"/>
    <w:rsid w:val="005E616B"/>
    <w:rsid w:val="005E71E0"/>
    <w:rsid w:val="005F18E8"/>
    <w:rsid w:val="005F3179"/>
    <w:rsid w:val="005F681C"/>
    <w:rsid w:val="00604D04"/>
    <w:rsid w:val="00606B19"/>
    <w:rsid w:val="006108A4"/>
    <w:rsid w:val="00610EF1"/>
    <w:rsid w:val="0061124D"/>
    <w:rsid w:val="00613A7B"/>
    <w:rsid w:val="00615934"/>
    <w:rsid w:val="00617A95"/>
    <w:rsid w:val="00630136"/>
    <w:rsid w:val="00630647"/>
    <w:rsid w:val="00641105"/>
    <w:rsid w:val="0064299E"/>
    <w:rsid w:val="006472A5"/>
    <w:rsid w:val="006508B6"/>
    <w:rsid w:val="00651CA6"/>
    <w:rsid w:val="00653A99"/>
    <w:rsid w:val="00656DD2"/>
    <w:rsid w:val="00671CBA"/>
    <w:rsid w:val="006754A6"/>
    <w:rsid w:val="00676B76"/>
    <w:rsid w:val="00685574"/>
    <w:rsid w:val="00686599"/>
    <w:rsid w:val="006922D0"/>
    <w:rsid w:val="006A6BDB"/>
    <w:rsid w:val="006A7DBA"/>
    <w:rsid w:val="006B12D2"/>
    <w:rsid w:val="006B431D"/>
    <w:rsid w:val="006B4676"/>
    <w:rsid w:val="006B51E1"/>
    <w:rsid w:val="006B58CC"/>
    <w:rsid w:val="006C2212"/>
    <w:rsid w:val="006D28A1"/>
    <w:rsid w:val="006D3264"/>
    <w:rsid w:val="006D4BC2"/>
    <w:rsid w:val="006E4CED"/>
    <w:rsid w:val="006F1B4C"/>
    <w:rsid w:val="006F3B41"/>
    <w:rsid w:val="006F7E5D"/>
    <w:rsid w:val="007035CA"/>
    <w:rsid w:val="007037E0"/>
    <w:rsid w:val="007039A4"/>
    <w:rsid w:val="00703AA1"/>
    <w:rsid w:val="0070750F"/>
    <w:rsid w:val="00713994"/>
    <w:rsid w:val="00721ACA"/>
    <w:rsid w:val="007271F1"/>
    <w:rsid w:val="0073486E"/>
    <w:rsid w:val="00737FF6"/>
    <w:rsid w:val="00740C1C"/>
    <w:rsid w:val="00740F74"/>
    <w:rsid w:val="00741A74"/>
    <w:rsid w:val="00744E87"/>
    <w:rsid w:val="0074692D"/>
    <w:rsid w:val="00761F31"/>
    <w:rsid w:val="00766CA9"/>
    <w:rsid w:val="007674BB"/>
    <w:rsid w:val="00771C53"/>
    <w:rsid w:val="00774B51"/>
    <w:rsid w:val="007759E7"/>
    <w:rsid w:val="007806FE"/>
    <w:rsid w:val="00782C61"/>
    <w:rsid w:val="0078596F"/>
    <w:rsid w:val="007875A1"/>
    <w:rsid w:val="00787A54"/>
    <w:rsid w:val="007903A8"/>
    <w:rsid w:val="00795395"/>
    <w:rsid w:val="007A653F"/>
    <w:rsid w:val="007A7425"/>
    <w:rsid w:val="007B1291"/>
    <w:rsid w:val="007B56CC"/>
    <w:rsid w:val="007C1EEA"/>
    <w:rsid w:val="007C30F6"/>
    <w:rsid w:val="007C624F"/>
    <w:rsid w:val="007D01E9"/>
    <w:rsid w:val="007D1544"/>
    <w:rsid w:val="007D4538"/>
    <w:rsid w:val="007D5431"/>
    <w:rsid w:val="007D753C"/>
    <w:rsid w:val="007E09C5"/>
    <w:rsid w:val="007E2F0F"/>
    <w:rsid w:val="007F1AAD"/>
    <w:rsid w:val="007F4806"/>
    <w:rsid w:val="00803FAA"/>
    <w:rsid w:val="0081435B"/>
    <w:rsid w:val="00830A47"/>
    <w:rsid w:val="00830E4D"/>
    <w:rsid w:val="00833ED0"/>
    <w:rsid w:val="00835FCE"/>
    <w:rsid w:val="00842CAC"/>
    <w:rsid w:val="00850490"/>
    <w:rsid w:val="008524E5"/>
    <w:rsid w:val="00860F93"/>
    <w:rsid w:val="008643E6"/>
    <w:rsid w:val="00872384"/>
    <w:rsid w:val="00872CBB"/>
    <w:rsid w:val="00890FBA"/>
    <w:rsid w:val="00897857"/>
    <w:rsid w:val="008A0121"/>
    <w:rsid w:val="008A525E"/>
    <w:rsid w:val="008A5BF3"/>
    <w:rsid w:val="008A61DA"/>
    <w:rsid w:val="008B5865"/>
    <w:rsid w:val="008B7CEC"/>
    <w:rsid w:val="008B7DC2"/>
    <w:rsid w:val="008C4DB1"/>
    <w:rsid w:val="008E04AA"/>
    <w:rsid w:val="008E08AC"/>
    <w:rsid w:val="008F67C5"/>
    <w:rsid w:val="009009B6"/>
    <w:rsid w:val="0092004A"/>
    <w:rsid w:val="00920D88"/>
    <w:rsid w:val="009228DF"/>
    <w:rsid w:val="00922D24"/>
    <w:rsid w:val="00925B33"/>
    <w:rsid w:val="00926B26"/>
    <w:rsid w:val="0092795C"/>
    <w:rsid w:val="009310E1"/>
    <w:rsid w:val="00934B12"/>
    <w:rsid w:val="0093634C"/>
    <w:rsid w:val="00936586"/>
    <w:rsid w:val="00946FF9"/>
    <w:rsid w:val="0095109B"/>
    <w:rsid w:val="00951B13"/>
    <w:rsid w:val="00954D81"/>
    <w:rsid w:val="009575AF"/>
    <w:rsid w:val="009575D8"/>
    <w:rsid w:val="0096017C"/>
    <w:rsid w:val="00961A31"/>
    <w:rsid w:val="00965702"/>
    <w:rsid w:val="00972B30"/>
    <w:rsid w:val="00972C3C"/>
    <w:rsid w:val="00975896"/>
    <w:rsid w:val="00980E9E"/>
    <w:rsid w:val="00980EEB"/>
    <w:rsid w:val="009820B9"/>
    <w:rsid w:val="009865FD"/>
    <w:rsid w:val="00990C2A"/>
    <w:rsid w:val="00993ED3"/>
    <w:rsid w:val="009A0DF4"/>
    <w:rsid w:val="009A19A0"/>
    <w:rsid w:val="009A7FFA"/>
    <w:rsid w:val="009B764D"/>
    <w:rsid w:val="009C10A8"/>
    <w:rsid w:val="009C145F"/>
    <w:rsid w:val="009C4076"/>
    <w:rsid w:val="009C4E6D"/>
    <w:rsid w:val="009C728B"/>
    <w:rsid w:val="009D03B3"/>
    <w:rsid w:val="009D0A9C"/>
    <w:rsid w:val="009D6700"/>
    <w:rsid w:val="009E2C72"/>
    <w:rsid w:val="009F0C2D"/>
    <w:rsid w:val="009F3D38"/>
    <w:rsid w:val="009F4588"/>
    <w:rsid w:val="009F7BA5"/>
    <w:rsid w:val="009F7E36"/>
    <w:rsid w:val="00A016CE"/>
    <w:rsid w:val="00A02C5A"/>
    <w:rsid w:val="00A0626E"/>
    <w:rsid w:val="00A066C9"/>
    <w:rsid w:val="00A0677E"/>
    <w:rsid w:val="00A06C3C"/>
    <w:rsid w:val="00A1325E"/>
    <w:rsid w:val="00A21726"/>
    <w:rsid w:val="00A23D39"/>
    <w:rsid w:val="00A25623"/>
    <w:rsid w:val="00A32398"/>
    <w:rsid w:val="00A36227"/>
    <w:rsid w:val="00A366E4"/>
    <w:rsid w:val="00A369EC"/>
    <w:rsid w:val="00A442ED"/>
    <w:rsid w:val="00A4657C"/>
    <w:rsid w:val="00A52760"/>
    <w:rsid w:val="00A52D22"/>
    <w:rsid w:val="00A55D7E"/>
    <w:rsid w:val="00A61FEF"/>
    <w:rsid w:val="00A639C2"/>
    <w:rsid w:val="00A7008E"/>
    <w:rsid w:val="00A741A7"/>
    <w:rsid w:val="00A75A7F"/>
    <w:rsid w:val="00A85BF4"/>
    <w:rsid w:val="00A85C4C"/>
    <w:rsid w:val="00A907B5"/>
    <w:rsid w:val="00A91471"/>
    <w:rsid w:val="00A92D4D"/>
    <w:rsid w:val="00A958F3"/>
    <w:rsid w:val="00AA1CD5"/>
    <w:rsid w:val="00AA69E5"/>
    <w:rsid w:val="00AA748C"/>
    <w:rsid w:val="00AB0087"/>
    <w:rsid w:val="00AB190D"/>
    <w:rsid w:val="00AB4E9A"/>
    <w:rsid w:val="00AB5539"/>
    <w:rsid w:val="00AB6181"/>
    <w:rsid w:val="00AB79E2"/>
    <w:rsid w:val="00AC1A69"/>
    <w:rsid w:val="00AC42F7"/>
    <w:rsid w:val="00AC5D28"/>
    <w:rsid w:val="00AC5D9F"/>
    <w:rsid w:val="00AD701D"/>
    <w:rsid w:val="00AD761F"/>
    <w:rsid w:val="00AD77A4"/>
    <w:rsid w:val="00AE1F9F"/>
    <w:rsid w:val="00AE389D"/>
    <w:rsid w:val="00AE6CC4"/>
    <w:rsid w:val="00AE773E"/>
    <w:rsid w:val="00AF08FB"/>
    <w:rsid w:val="00AF2EDD"/>
    <w:rsid w:val="00AF36B2"/>
    <w:rsid w:val="00AF4B6C"/>
    <w:rsid w:val="00AF4B99"/>
    <w:rsid w:val="00B0713F"/>
    <w:rsid w:val="00B144AF"/>
    <w:rsid w:val="00B15DAF"/>
    <w:rsid w:val="00B20B3C"/>
    <w:rsid w:val="00B30D61"/>
    <w:rsid w:val="00B3366F"/>
    <w:rsid w:val="00B33A4C"/>
    <w:rsid w:val="00B35276"/>
    <w:rsid w:val="00B405F2"/>
    <w:rsid w:val="00B41663"/>
    <w:rsid w:val="00B41668"/>
    <w:rsid w:val="00B45336"/>
    <w:rsid w:val="00B454EF"/>
    <w:rsid w:val="00B458B0"/>
    <w:rsid w:val="00B4661E"/>
    <w:rsid w:val="00B62EA6"/>
    <w:rsid w:val="00B6448E"/>
    <w:rsid w:val="00B6628B"/>
    <w:rsid w:val="00B67ECD"/>
    <w:rsid w:val="00B726EE"/>
    <w:rsid w:val="00B72DE8"/>
    <w:rsid w:val="00B74241"/>
    <w:rsid w:val="00B76F5B"/>
    <w:rsid w:val="00B80793"/>
    <w:rsid w:val="00B819A2"/>
    <w:rsid w:val="00B81F84"/>
    <w:rsid w:val="00B92218"/>
    <w:rsid w:val="00B94748"/>
    <w:rsid w:val="00BA41BF"/>
    <w:rsid w:val="00BA68A3"/>
    <w:rsid w:val="00BB43A1"/>
    <w:rsid w:val="00BB5D4E"/>
    <w:rsid w:val="00BB6C23"/>
    <w:rsid w:val="00BC262B"/>
    <w:rsid w:val="00BC3B8E"/>
    <w:rsid w:val="00BC7E76"/>
    <w:rsid w:val="00BD0111"/>
    <w:rsid w:val="00BD01EB"/>
    <w:rsid w:val="00BD19C8"/>
    <w:rsid w:val="00BE00D0"/>
    <w:rsid w:val="00BE3A76"/>
    <w:rsid w:val="00BE4FE2"/>
    <w:rsid w:val="00BE73BC"/>
    <w:rsid w:val="00BF7957"/>
    <w:rsid w:val="00C03920"/>
    <w:rsid w:val="00C04CCD"/>
    <w:rsid w:val="00C14312"/>
    <w:rsid w:val="00C14FD2"/>
    <w:rsid w:val="00C2033A"/>
    <w:rsid w:val="00C21EA7"/>
    <w:rsid w:val="00C31263"/>
    <w:rsid w:val="00C31400"/>
    <w:rsid w:val="00C32274"/>
    <w:rsid w:val="00C372B5"/>
    <w:rsid w:val="00C50267"/>
    <w:rsid w:val="00C75AFB"/>
    <w:rsid w:val="00C846F7"/>
    <w:rsid w:val="00C91E35"/>
    <w:rsid w:val="00CA5660"/>
    <w:rsid w:val="00CB0F2B"/>
    <w:rsid w:val="00CB49CC"/>
    <w:rsid w:val="00CB51BF"/>
    <w:rsid w:val="00CB7BB9"/>
    <w:rsid w:val="00CC36E4"/>
    <w:rsid w:val="00CC3AE7"/>
    <w:rsid w:val="00CC5D48"/>
    <w:rsid w:val="00CD0A2F"/>
    <w:rsid w:val="00CD0A99"/>
    <w:rsid w:val="00CD10F9"/>
    <w:rsid w:val="00CD2C62"/>
    <w:rsid w:val="00CD34DC"/>
    <w:rsid w:val="00CD48F0"/>
    <w:rsid w:val="00CD6342"/>
    <w:rsid w:val="00CD6E2A"/>
    <w:rsid w:val="00CE390B"/>
    <w:rsid w:val="00CF2050"/>
    <w:rsid w:val="00D045A8"/>
    <w:rsid w:val="00D05962"/>
    <w:rsid w:val="00D07305"/>
    <w:rsid w:val="00D137DE"/>
    <w:rsid w:val="00D1522F"/>
    <w:rsid w:val="00D169B0"/>
    <w:rsid w:val="00D17EAA"/>
    <w:rsid w:val="00D24910"/>
    <w:rsid w:val="00D27541"/>
    <w:rsid w:val="00D306B5"/>
    <w:rsid w:val="00D41C23"/>
    <w:rsid w:val="00D42775"/>
    <w:rsid w:val="00D437BF"/>
    <w:rsid w:val="00D51590"/>
    <w:rsid w:val="00D523AD"/>
    <w:rsid w:val="00D655FA"/>
    <w:rsid w:val="00D65CCE"/>
    <w:rsid w:val="00D77120"/>
    <w:rsid w:val="00D77BF1"/>
    <w:rsid w:val="00D8606B"/>
    <w:rsid w:val="00D8741D"/>
    <w:rsid w:val="00D903BB"/>
    <w:rsid w:val="00D9055B"/>
    <w:rsid w:val="00D90BBC"/>
    <w:rsid w:val="00D92EEE"/>
    <w:rsid w:val="00D937DC"/>
    <w:rsid w:val="00D93886"/>
    <w:rsid w:val="00DA2E75"/>
    <w:rsid w:val="00DA516A"/>
    <w:rsid w:val="00DB00B1"/>
    <w:rsid w:val="00DB0225"/>
    <w:rsid w:val="00DB215F"/>
    <w:rsid w:val="00DB23DD"/>
    <w:rsid w:val="00DB3BE4"/>
    <w:rsid w:val="00DC1F67"/>
    <w:rsid w:val="00DC6A94"/>
    <w:rsid w:val="00DD30FD"/>
    <w:rsid w:val="00DD4B51"/>
    <w:rsid w:val="00DD675B"/>
    <w:rsid w:val="00DD723C"/>
    <w:rsid w:val="00DE2160"/>
    <w:rsid w:val="00DE7520"/>
    <w:rsid w:val="00DE79F2"/>
    <w:rsid w:val="00DF53B3"/>
    <w:rsid w:val="00E04336"/>
    <w:rsid w:val="00E119C8"/>
    <w:rsid w:val="00E11CF3"/>
    <w:rsid w:val="00E14AFF"/>
    <w:rsid w:val="00E22D76"/>
    <w:rsid w:val="00E31ACC"/>
    <w:rsid w:val="00E31C36"/>
    <w:rsid w:val="00E3463A"/>
    <w:rsid w:val="00E3722E"/>
    <w:rsid w:val="00E37A39"/>
    <w:rsid w:val="00E43452"/>
    <w:rsid w:val="00E43CAA"/>
    <w:rsid w:val="00E45F27"/>
    <w:rsid w:val="00E54A08"/>
    <w:rsid w:val="00E55354"/>
    <w:rsid w:val="00E55BB0"/>
    <w:rsid w:val="00E6274C"/>
    <w:rsid w:val="00E6727C"/>
    <w:rsid w:val="00E74596"/>
    <w:rsid w:val="00E75086"/>
    <w:rsid w:val="00E753DD"/>
    <w:rsid w:val="00E76C62"/>
    <w:rsid w:val="00E81116"/>
    <w:rsid w:val="00E85F41"/>
    <w:rsid w:val="00E95110"/>
    <w:rsid w:val="00EA3C29"/>
    <w:rsid w:val="00EB6AD2"/>
    <w:rsid w:val="00EB6D68"/>
    <w:rsid w:val="00EC1E63"/>
    <w:rsid w:val="00ED1FAF"/>
    <w:rsid w:val="00ED3594"/>
    <w:rsid w:val="00ED469B"/>
    <w:rsid w:val="00ED5FC7"/>
    <w:rsid w:val="00EE122D"/>
    <w:rsid w:val="00EF3593"/>
    <w:rsid w:val="00EF505D"/>
    <w:rsid w:val="00EF526E"/>
    <w:rsid w:val="00F00A03"/>
    <w:rsid w:val="00F020CC"/>
    <w:rsid w:val="00F03A24"/>
    <w:rsid w:val="00F04581"/>
    <w:rsid w:val="00F1674C"/>
    <w:rsid w:val="00F20283"/>
    <w:rsid w:val="00F210FD"/>
    <w:rsid w:val="00F21C8D"/>
    <w:rsid w:val="00F321F5"/>
    <w:rsid w:val="00F325A9"/>
    <w:rsid w:val="00F355AA"/>
    <w:rsid w:val="00F36AB3"/>
    <w:rsid w:val="00F36F6A"/>
    <w:rsid w:val="00F37D54"/>
    <w:rsid w:val="00F37F36"/>
    <w:rsid w:val="00F5599E"/>
    <w:rsid w:val="00F56CCD"/>
    <w:rsid w:val="00F60DF3"/>
    <w:rsid w:val="00F6156C"/>
    <w:rsid w:val="00F64786"/>
    <w:rsid w:val="00F649F1"/>
    <w:rsid w:val="00F71B3E"/>
    <w:rsid w:val="00F81367"/>
    <w:rsid w:val="00F82046"/>
    <w:rsid w:val="00F83775"/>
    <w:rsid w:val="00F879B2"/>
    <w:rsid w:val="00F970CE"/>
    <w:rsid w:val="00FA7192"/>
    <w:rsid w:val="00FB2C84"/>
    <w:rsid w:val="00FB35B4"/>
    <w:rsid w:val="00FB7464"/>
    <w:rsid w:val="00FB7519"/>
    <w:rsid w:val="00FD26B5"/>
    <w:rsid w:val="00FD5ABA"/>
    <w:rsid w:val="00FD6D3D"/>
    <w:rsid w:val="00FE3FA7"/>
    <w:rsid w:val="00FF42F3"/>
    <w:rsid w:val="00FF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7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2015-03-04T06:52:00Z</dcterms:created>
  <dcterms:modified xsi:type="dcterms:W3CDTF">2015-03-04T06:53:00Z</dcterms:modified>
</cp:coreProperties>
</file>